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12CC5" w:rsidRPr="00912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Учет, анализ и аудит внешнеэкономической деятельн</w:t>
      </w:r>
      <w:r w:rsidR="00912CC5" w:rsidRPr="00912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12CC5" w:rsidRPr="00912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171" w:rsidRDefault="00E63171">
      <w:pPr>
        <w:spacing w:after="0" w:line="240" w:lineRule="auto"/>
      </w:pPr>
      <w:r>
        <w:separator/>
      </w:r>
    </w:p>
  </w:endnote>
  <w:endnote w:type="continuationSeparator" w:id="0">
    <w:p w:rsidR="00E63171" w:rsidRDefault="00E6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171" w:rsidRDefault="00E63171">
      <w:pPr>
        <w:spacing w:after="0" w:line="240" w:lineRule="auto"/>
      </w:pPr>
      <w:r>
        <w:separator/>
      </w:r>
    </w:p>
  </w:footnote>
  <w:footnote w:type="continuationSeparator" w:id="0">
    <w:p w:rsidR="00E63171" w:rsidRDefault="00E63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93138"/>
    <w:rsid w:val="006858DE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875CB2"/>
    <w:rsid w:val="00907CB8"/>
    <w:rsid w:val="00912CC5"/>
    <w:rsid w:val="00922930"/>
    <w:rsid w:val="00A1060F"/>
    <w:rsid w:val="00A37335"/>
    <w:rsid w:val="00B118C0"/>
    <w:rsid w:val="00BA2434"/>
    <w:rsid w:val="00C03240"/>
    <w:rsid w:val="00C84B43"/>
    <w:rsid w:val="00C922C4"/>
    <w:rsid w:val="00D84CEA"/>
    <w:rsid w:val="00DE4263"/>
    <w:rsid w:val="00E63171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A8C46DE-F10F-4202-BC0C-3F0ABDE3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2022-03-03T09:19:00Z</dcterms:modified>
</cp:coreProperties>
</file>